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lang w:val="et-EE"/>
        </w:rPr>
      </w:pPr>
      <w:r>
        <w:rPr>
          <w:sz w:val="20"/>
          <w:lang w:val="et-EE"/>
        </w:rPr>
      </w:r>
    </w:p>
    <w:p>
      <w:pPr>
        <w:pStyle w:val="Normal"/>
        <w:rPr>
          <w:sz w:val="20"/>
          <w:lang w:val="et-EE"/>
        </w:rPr>
      </w:pPr>
      <w:r>
        <w:rPr>
          <w:sz w:val="20"/>
          <w:lang w:val="et-EE"/>
        </w:rPr>
      </w:r>
    </w:p>
    <w:tbl>
      <w:tblPr>
        <w:tblW w:w="11179" w:type="dxa"/>
        <w:jc w:val="left"/>
        <w:tblInd w:w="0" w:type="dxa"/>
        <w:tbl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single" w:sz="18" w:space="0" w:color="4BACC6"/>
          <w:insideV w:val="single" w:sz="8" w:space="0" w:color="4BACC6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950"/>
        <w:gridCol w:w="582"/>
        <w:gridCol w:w="2680"/>
        <w:gridCol w:w="725"/>
        <w:gridCol w:w="974"/>
        <w:gridCol w:w="1434"/>
        <w:gridCol w:w="893"/>
        <w:gridCol w:w="949"/>
        <w:gridCol w:w="992"/>
      </w:tblGrid>
      <w:tr>
        <w:trPr>
          <w:trHeight w:val="375" w:hRule="atLeast"/>
        </w:trPr>
        <w:tc>
          <w:tcPr>
            <w:tcW w:w="11179" w:type="dxa"/>
            <w:gridSpan w:val="9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  <w:insideH w:val="single" w:sz="1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ＭＳ ゴシック" w:cs="Times New Roman"/>
                <w:b/>
                <w:b/>
                <w:bCs/>
                <w:sz w:val="20"/>
                <w:u w:val="single"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  <w:u w:val="single"/>
              </w:rPr>
              <w:t>TITLE OF YOUR ESSAY:</w:t>
            </w:r>
          </w:p>
          <w:p>
            <w:pPr>
              <w:pStyle w:val="Normal"/>
              <w:spacing w:lineRule="auto" w:line="360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 xml:space="preserve">□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 xml:space="preserve">HIGH SCHOOL          -   </w:t>
            </w:r>
            <w:r>
              <w:rPr>
                <w:rFonts w:eastAsia="ＭＳ ゴシック"/>
                <w:b/>
                <w:bCs/>
                <w:lang w:val="et-EE"/>
              </w:rPr>
              <w:t>Japan and Estonia: Past, Present and Future</w:t>
            </w:r>
          </w:p>
          <w:p>
            <w:pPr>
              <w:pStyle w:val="Normal"/>
              <w:spacing w:lineRule="auto" w:line="360" w:before="0" w:after="0"/>
              <w:ind w:left="0" w:right="0" w:hanging="0"/>
              <w:rPr>
                <w:rFonts w:ascii="Times New Roman" w:hAnsi="Times New Roman" w:eastAsia="ＭＳ ゴシック" w:cs="Times New Roman"/>
                <w:b/>
                <w:b/>
                <w:bCs/>
                <w:sz w:val="21"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 xml:space="preserve">□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>MIDDLE SCHOOL    -   If you were born in Japan, what would your life be like?</w:t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NAME</w:t>
            </w:r>
          </w:p>
        </w:tc>
        <w:tc>
          <w:tcPr>
            <w:tcW w:w="5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(first name)</w:t>
            </w:r>
          </w:p>
        </w:tc>
        <w:tc>
          <w:tcPr>
            <w:tcW w:w="26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w="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(family name)</w:t>
            </w:r>
          </w:p>
        </w:tc>
        <w:tc>
          <w:tcPr>
            <w:tcW w:w="24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Circle one:</w:t>
            </w:r>
          </w:p>
        </w:tc>
        <w:tc>
          <w:tcPr>
            <w:tcW w:w="9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AGE</w:t>
            </w:r>
          </w:p>
        </w:tc>
        <w:tc>
          <w:tcPr>
            <w:tcW w:w="32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69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426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APPLICANT´S PHONE NR</w:t>
            </w:r>
          </w:p>
        </w:tc>
        <w:tc>
          <w:tcPr>
            <w:tcW w:w="32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APPLICANT´S  EMAIL</w:t>
            </w:r>
          </w:p>
        </w:tc>
        <w:tc>
          <w:tcPr>
            <w:tcW w:w="426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NAME OF YOUR SCHOOL</w:t>
            </w:r>
          </w:p>
        </w:tc>
        <w:tc>
          <w:tcPr>
            <w:tcW w:w="9229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SCHOOL´S ADDRESS</w:t>
            </w:r>
          </w:p>
        </w:tc>
        <w:tc>
          <w:tcPr>
            <w:tcW w:w="9229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117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  <w:i/>
                <w:i/>
                <w:sz w:val="20"/>
              </w:rPr>
            </w:pPr>
            <w:r>
              <w:rPr>
                <w:rFonts w:eastAsia="ＭＳ ゴシック"/>
                <w:b/>
                <w:bCs/>
                <w:i/>
                <w:sz w:val="20"/>
              </w:rPr>
              <w:t>How did you hear about the essay contest?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 xml:space="preserve">From a teacher                     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From a newspaper (Postimees / Õpetajate Leht)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>From the Embassy of Japan´s Homepage/ Facebook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>Other__________________________________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eastAsia="ＭＳ ゴシック"/>
                <w:b/>
                <w:bCs/>
                <w:i/>
                <w:iCs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117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D2EAF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i/>
                <w:iCs/>
                <w:sz w:val="20"/>
              </w:rPr>
              <w:t>I have read the Application Guidelines  and agree to them.</w:t>
            </w:r>
          </w:p>
        </w:tc>
      </w:tr>
      <w:tr>
        <w:trPr>
          <w:trHeight w:val="375" w:hRule="atLeast"/>
        </w:trPr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SIGNATURE</w:t>
            </w:r>
          </w:p>
        </w:tc>
        <w:tc>
          <w:tcPr>
            <w:tcW w:w="32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26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  <w:lang w:val="et-EE"/>
        </w:rPr>
      </w:pPr>
      <w:r>
        <w:rPr>
          <w:sz w:val="20"/>
          <w:lang w:val="et-EE"/>
        </w:rPr>
      </w:r>
    </w:p>
    <w:p>
      <w:pPr>
        <w:pStyle w:val="Normal"/>
        <w:rPr>
          <w:sz w:val="20"/>
          <w:lang w:val="et-EE"/>
        </w:rPr>
      </w:pPr>
      <w:r>
        <w:rPr>
          <w:sz w:val="20"/>
          <w:lang w:val="et-EE"/>
        </w:rPr>
      </w:r>
    </w:p>
    <w:tbl>
      <w:tblPr>
        <w:tblW w:w="11323" w:type="dxa"/>
        <w:jc w:val="left"/>
        <w:tblInd w:w="0" w:type="dxa"/>
        <w:tbl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single" w:sz="18" w:space="0" w:color="9BBB59"/>
          <w:insideV w:val="single" w:sz="8" w:space="0" w:color="9BBB59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795"/>
        <w:gridCol w:w="737"/>
        <w:gridCol w:w="2667"/>
        <w:gridCol w:w="907"/>
        <w:gridCol w:w="806"/>
        <w:gridCol w:w="1589"/>
        <w:gridCol w:w="889"/>
        <w:gridCol w:w="924"/>
        <w:gridCol w:w="1009"/>
      </w:tblGrid>
      <w:tr>
        <w:trPr>
          <w:trHeight w:val="375" w:hRule="atLeast"/>
        </w:trPr>
        <w:tc>
          <w:tcPr>
            <w:tcW w:w="11323" w:type="dxa"/>
            <w:gridSpan w:val="9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  <w:insideH w:val="single" w:sz="1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ＭＳ ゴシック" w:cs="Times New Roman"/>
                <w:b/>
                <w:b/>
                <w:bCs/>
                <w:sz w:val="20"/>
                <w:u w:val="single"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  <w:u w:val="single"/>
              </w:rPr>
              <w:t>SINU ESSEE PEALKIRI: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ＭＳ ゴシック" w:cs="Times New Roman"/>
                <w:b/>
                <w:b/>
                <w:bCs/>
                <w:sz w:val="21"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 xml:space="preserve">□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>KESKKOOL        -   Jaapan ja Eesti : minevik, olevik, tulevik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ＭＳ ゴシック" w:cs="Times New Roman"/>
                <w:b/>
                <w:b/>
                <w:bCs/>
                <w:sz w:val="21"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 xml:space="preserve">□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1"/>
              </w:rPr>
              <w:t>PÕHIKOOL         -   Milline oleks sinu elu, kui oleksid sündinud Jaapanis?</w:t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NIMI</w:t>
            </w:r>
          </w:p>
        </w:tc>
        <w:tc>
          <w:tcPr>
            <w:tcW w:w="7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(eesnimi)</w:t>
            </w:r>
          </w:p>
        </w:tc>
        <w:tc>
          <w:tcPr>
            <w:tcW w:w="26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w="9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(perekonna-nimi)</w:t>
            </w:r>
          </w:p>
        </w:tc>
        <w:tc>
          <w:tcPr>
            <w:tcW w:w="239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Palun märgi:</w:t>
            </w:r>
          </w:p>
        </w:tc>
        <w:tc>
          <w:tcPr>
            <w:tcW w:w="9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0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VANUS</w:t>
            </w:r>
          </w:p>
        </w:tc>
        <w:tc>
          <w:tcPr>
            <w:tcW w:w="34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SÜNNIKUUPÄEV</w:t>
            </w:r>
          </w:p>
        </w:tc>
        <w:tc>
          <w:tcPr>
            <w:tcW w:w="44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 xml:space="preserve">TELEFONI NR </w:t>
            </w:r>
            <w:r>
              <w:rPr>
                <w:rFonts w:eastAsia="ＭＳ ゴシック" w:ascii="Cambria" w:hAnsi="Cambria"/>
                <w:b/>
                <w:bCs/>
                <w:i/>
                <w:sz w:val="18"/>
              </w:rPr>
              <w:t>(avalduse esitaja)</w:t>
            </w:r>
          </w:p>
        </w:tc>
        <w:tc>
          <w:tcPr>
            <w:tcW w:w="34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 xml:space="preserve">EMAILI AADRESS </w:t>
            </w:r>
            <w:r>
              <w:rPr>
                <w:i/>
                <w:sz w:val="18"/>
              </w:rPr>
              <w:t>(avalduse esitaja)</w:t>
            </w:r>
          </w:p>
        </w:tc>
        <w:tc>
          <w:tcPr>
            <w:tcW w:w="44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SINU KOOLI NIMI</w:t>
            </w:r>
          </w:p>
        </w:tc>
        <w:tc>
          <w:tcPr>
            <w:tcW w:w="9528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SINU KOOLI AADRESS</w:t>
            </w:r>
          </w:p>
        </w:tc>
        <w:tc>
          <w:tcPr>
            <w:tcW w:w="9528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1323" w:type="dxa"/>
            <w:gridSpan w:val="9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  <w:i/>
                <w:i/>
                <w:sz w:val="20"/>
              </w:rPr>
            </w:pPr>
            <w:r>
              <w:rPr>
                <w:rFonts w:eastAsia="ＭＳ ゴシック"/>
                <w:b/>
                <w:bCs/>
                <w:i/>
                <w:sz w:val="20"/>
              </w:rPr>
              <w:t>Kust said infot esseevõistluse kohta?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 xml:space="preserve">Õpetajalt                      </w:t>
            </w: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Ajalehest (Postimees / Õpetajate Leht)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>Jaapani Suursaatkonna koduleht/ Facebook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sz w:val="20"/>
              </w:rPr>
              <w:t>Muu__________________________________</w:t>
            </w:r>
          </w:p>
          <w:p>
            <w:pPr>
              <w:pStyle w:val="Normal"/>
              <w:spacing w:lineRule="auto" w:line="276" w:before="0" w:after="0"/>
              <w:rPr>
                <w:rFonts w:eastAsia="ＭＳ ゴシック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eastAsia="ＭＳ ゴシック"/>
                <w:b/>
                <w:bCs/>
                <w:i/>
                <w:iCs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11323" w:type="dxa"/>
            <w:gridSpan w:val="9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E6EED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ＭＳ ゴシック"/>
                <w:b/>
                <w:b/>
                <w:bCs/>
              </w:rPr>
            </w:pPr>
            <w:r>
              <w:rPr>
                <w:rFonts w:eastAsia="ＭＳ ゴシック" w:cs="Times New Roman" w:ascii="Times New Roman" w:hAnsi="Times New Roman"/>
                <w:b/>
                <w:bCs/>
                <w:sz w:val="20"/>
              </w:rPr>
              <w:t>□</w:t>
            </w:r>
            <w:r>
              <w:rPr>
                <w:rFonts w:eastAsia="ＭＳ ゴシック"/>
                <w:b/>
                <w:bCs/>
                <w:sz w:val="20"/>
              </w:rPr>
              <w:t xml:space="preserve"> </w:t>
            </w:r>
            <w:r>
              <w:rPr>
                <w:rFonts w:eastAsia="ＭＳ ゴシック"/>
                <w:b/>
                <w:bCs/>
                <w:i/>
                <w:iCs/>
                <w:sz w:val="20"/>
              </w:rPr>
              <w:t>Olen tutvunud reeglitega ja nõustun nendega.</w:t>
            </w:r>
          </w:p>
        </w:tc>
      </w:tr>
      <w:tr>
        <w:trPr>
          <w:trHeight w:val="375" w:hRule="atLeast"/>
        </w:trPr>
        <w:tc>
          <w:tcPr>
            <w:tcW w:w="17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eastAsia="ＭＳ ゴシック"/>
                <w:b/>
                <w:b/>
                <w:bCs/>
                <w:sz w:val="20"/>
              </w:rPr>
            </w:pPr>
            <w:r>
              <w:rPr>
                <w:rFonts w:eastAsia="ＭＳ ゴシック" w:ascii="Cambria" w:hAnsi="Cambria"/>
                <w:b/>
                <w:bCs/>
                <w:sz w:val="20"/>
              </w:rPr>
              <w:t>ALLKIRI</w:t>
            </w:r>
          </w:p>
        </w:tc>
        <w:tc>
          <w:tcPr>
            <w:tcW w:w="34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KUUPÄEV</w:t>
            </w:r>
          </w:p>
        </w:tc>
        <w:tc>
          <w:tcPr>
            <w:tcW w:w="44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567" w:right="567" w:header="709" w:top="766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Style w:val="3"/>
        <w:sz w:val="36"/>
      </w:rPr>
    </w:pPr>
    <w:r>
      <w:rPr>
        <w:sz w:val="36"/>
      </w:rPr>
      <w:drawing>
        <wp:anchor behindDoc="1" distT="0" distB="0" distL="133350" distR="119380" simplePos="0" locked="0" layoutInCell="1" allowOverlap="1" relativeHeight="3">
          <wp:simplePos x="0" y="0"/>
          <wp:positionH relativeFrom="column">
            <wp:posOffset>5288915</wp:posOffset>
          </wp:positionH>
          <wp:positionV relativeFrom="paragraph">
            <wp:posOffset>146050</wp:posOffset>
          </wp:positionV>
          <wp:extent cx="1475740" cy="1602740"/>
          <wp:effectExtent l="0" t="0" r="0" b="0"/>
          <wp:wrapSquare wrapText="bothSides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60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>
        <w:rStyle w:val="3"/>
        <w:sz w:val="36"/>
      </w:rPr>
    </w:pPr>
    <w:r>
      <w:rPr>
        <w:sz w:val="36"/>
      </w:rPr>
    </w:r>
  </w:p>
  <w:p>
    <w:pPr>
      <w:pStyle w:val="Header"/>
      <w:jc w:val="center"/>
      <w:rPr>
        <w:rStyle w:val="3"/>
        <w:sz w:val="36"/>
      </w:rPr>
    </w:pPr>
    <w:r>
      <w:rPr>
        <w:sz w:val="36"/>
      </w:rPr>
    </w:r>
  </w:p>
  <w:p>
    <w:pPr>
      <w:pStyle w:val="Header"/>
      <w:jc w:val="center"/>
      <w:rPr>
        <w:rStyle w:val="3"/>
        <w:sz w:val="36"/>
      </w:rPr>
    </w:pPr>
    <w:r>
      <w:rPr>
        <w:sz w:val="36"/>
      </w:rPr>
    </w:r>
  </w:p>
  <w:p>
    <w:pPr>
      <w:pStyle w:val="Header"/>
      <w:rPr/>
    </w:pPr>
    <w:bookmarkStart w:id="0" w:name="_GoBack"/>
    <w:bookmarkEnd w:id="0"/>
    <w:r>
      <w:rPr>
        <w:rStyle w:val="3"/>
        <w:sz w:val="36"/>
      </w:rPr>
      <w:t>ENTRY FORM / AVALDUSE VORM</w:t>
    </w:r>
  </w:p>
  <w:p>
    <w:pPr>
      <w:pStyle w:val="Header"/>
      <w:rPr/>
    </w:pPr>
    <w:r>
      <w:rPr>
        <w:rStyle w:val="3"/>
      </w:rPr>
      <w:t>Japan – Estonia Relations Essay Contest / Jaapani – Eesti suhete - teemaline esseevõistlus</w:t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ahoma"/>
        <w:sz w:val="22"/>
        <w:szCs w:val="22"/>
        <w:lang w:val="en-US" w:eastAsia="ja-JP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ＭＳ 明朝"/>
      <w:color w:val="auto"/>
      <w:sz w:val="22"/>
      <w:szCs w:val="22"/>
      <w:lang w:val="en-US" w:eastAsia="ja-JP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Normal"/>
    <w:qFormat/>
    <w:pPr>
      <w:keepNext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ＭＳ ゴシック" w:cs="Tahoma"/>
      <w:b/>
      <w:bCs/>
      <w:color w:val="4F81BD"/>
      <w:sz w:val="26"/>
      <w:szCs w:val="26"/>
    </w:rPr>
  </w:style>
  <w:style w:type="paragraph" w:styleId="Heading3">
    <w:name w:val="Heading 3"/>
    <w:basedOn w:val="Normal"/>
    <w:qFormat/>
    <w:pPr>
      <w:keepNext/>
      <w:keepLines/>
      <w:numPr>
        <w:ilvl w:val="0"/>
        <w:numId w:val="0"/>
      </w:numPr>
      <w:spacing w:before="200" w:after="0"/>
      <w:outlineLvl w:val="2"/>
    </w:pPr>
    <w:rPr>
      <w:rFonts w:ascii="Cambria" w:hAnsi="Cambria" w:eastAsia="ＭＳ ゴシック" w:cs="Tahoma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Style11">
    <w:name w:val="吹き出し (文字)"/>
    <w:basedOn w:val="DefaultParagraphFont"/>
    <w:qFormat/>
    <w:rPr>
      <w:rFonts w:ascii="Tahoma" w:hAnsi="Tahoma" w:cs="Tahoma"/>
      <w:sz w:val="16"/>
      <w:szCs w:val="16"/>
    </w:rPr>
  </w:style>
  <w:style w:type="character" w:styleId="2">
    <w:name w:val="見出し 2 (文字)"/>
    <w:basedOn w:val="DefaultParagraphFont"/>
    <w:qFormat/>
    <w:rPr>
      <w:rFonts w:ascii="Cambria" w:hAnsi="Cambria" w:eastAsia="ＭＳ ゴシック" w:cs="Tahoma"/>
      <w:b/>
      <w:bCs/>
      <w:color w:val="4F81BD"/>
      <w:sz w:val="26"/>
      <w:szCs w:val="26"/>
    </w:rPr>
  </w:style>
  <w:style w:type="character" w:styleId="Style12">
    <w:name w:val="ヘッダー (文字)"/>
    <w:basedOn w:val="DefaultParagraphFont"/>
    <w:qFormat/>
    <w:rPr/>
  </w:style>
  <w:style w:type="character" w:styleId="Style13">
    <w:name w:val="フッター (文字)"/>
    <w:basedOn w:val="DefaultParagraphFont"/>
    <w:qFormat/>
    <w:rPr/>
  </w:style>
  <w:style w:type="character" w:styleId="3">
    <w:name w:val="見出し 3 (文字)"/>
    <w:basedOn w:val="DefaultParagraphFont"/>
    <w:qFormat/>
    <w:rPr>
      <w:rFonts w:ascii="Cambria" w:hAnsi="Cambria" w:eastAsia="ＭＳ ゴシック" w:cs="Tahoma"/>
      <w:b/>
      <w:bCs/>
      <w:color w:val="4F81BD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LibreOffice/5.0.1.2$Windows_X86_64 LibreOffice_project/81898c9f5c0d43f3473ba111d7b351050be20261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2015-09-09T06:38:00Z</dcterms:created>
  <dc:creator>Marion Karro</dc:creator>
  <dc:language>et-EE</dc:language>
  <cp:lastModifiedBy>情報通信課</cp:lastModifiedBy>
  <cp:lastPrinted>2015-10-07T07:08:00Z</cp:lastPrinted>
  <dcterms:modified xsi:type="dcterms:W3CDTF">2015-10-09T15:36:00Z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